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0E" w:rsidRPr="00997A0E" w:rsidRDefault="00997A0E" w:rsidP="00997A0E">
      <w:pPr>
        <w:tabs>
          <w:tab w:val="left" w:pos="90"/>
        </w:tabs>
        <w:spacing w:after="390" w:line="240" w:lineRule="auto"/>
        <w:rPr>
          <w:rFonts w:ascii="Verdana" w:eastAsia="Times New Roman" w:hAnsi="Verdana" w:cs="Times New Roman"/>
          <w:color w:val="222222"/>
          <w:sz w:val="23"/>
          <w:szCs w:val="23"/>
          <w:lang w:eastAsia="en-GB"/>
        </w:rPr>
      </w:pPr>
    </w:p>
    <w:p w:rsidR="00875433" w:rsidRPr="001A76E1" w:rsidRDefault="0000745B" w:rsidP="00875433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Arial"/>
          <w:b/>
          <w:sz w:val="24"/>
          <w:szCs w:val="24"/>
          <w:lang w:val="en-US"/>
        </w:rPr>
        <w:t xml:space="preserve">       </w:t>
      </w:r>
      <w:r w:rsidR="001A76E1" w:rsidRPr="001A76E1">
        <w:rPr>
          <w:rFonts w:ascii="GHEA Grapalat" w:hAnsi="GHEA Grapalat" w:cs="Arial"/>
          <w:b/>
          <w:sz w:val="24"/>
          <w:szCs w:val="24"/>
          <w:lang w:val="hy-AM"/>
        </w:rPr>
        <w:t>Ա</w:t>
      </w:r>
      <w:r w:rsidR="001A76E1">
        <w:rPr>
          <w:rFonts w:ascii="GHEA Grapalat" w:hAnsi="GHEA Grapalat" w:cs="Arial"/>
          <w:b/>
          <w:sz w:val="24"/>
          <w:szCs w:val="24"/>
        </w:rPr>
        <w:t>ՆԴԱՄԱԿՑՈՒԹՅՈՒՆ</w:t>
      </w:r>
      <w:r w:rsidR="001A76E1" w:rsidRPr="001A76E1">
        <w:rPr>
          <w:rFonts w:ascii="GHEA Grapalat" w:hAnsi="GHEA Grapalat"/>
          <w:b/>
          <w:sz w:val="24"/>
          <w:szCs w:val="24"/>
        </w:rPr>
        <w:t xml:space="preserve"> </w:t>
      </w:r>
      <w:r w:rsidR="001A76E1" w:rsidRPr="001A76E1">
        <w:rPr>
          <w:rFonts w:ascii="GHEA Grapalat" w:hAnsi="GHEA Grapalat" w:cs="Arial"/>
          <w:b/>
          <w:sz w:val="24"/>
          <w:szCs w:val="24"/>
        </w:rPr>
        <w:t>ՀԱՄԱՇԽԱՐՀԱՅԻՆ</w:t>
      </w:r>
      <w:r w:rsidR="001A76E1" w:rsidRPr="001A76E1">
        <w:rPr>
          <w:rFonts w:ascii="GHEA Grapalat" w:hAnsi="GHEA Grapalat"/>
          <w:b/>
          <w:sz w:val="24"/>
          <w:szCs w:val="24"/>
        </w:rPr>
        <w:t xml:space="preserve"> </w:t>
      </w:r>
      <w:r w:rsidR="001A76E1" w:rsidRPr="001A76E1">
        <w:rPr>
          <w:rFonts w:ascii="GHEA Grapalat" w:hAnsi="GHEA Grapalat" w:cs="Arial"/>
          <w:b/>
          <w:sz w:val="24"/>
          <w:szCs w:val="24"/>
        </w:rPr>
        <w:t>ԸՆՏՐԱԿԱՆ</w:t>
      </w:r>
      <w:r w:rsidR="001A76E1" w:rsidRPr="001A76E1">
        <w:rPr>
          <w:rFonts w:ascii="GHEA Grapalat" w:hAnsi="GHEA Grapalat"/>
          <w:b/>
          <w:sz w:val="24"/>
          <w:szCs w:val="24"/>
        </w:rPr>
        <w:t xml:space="preserve"> </w:t>
      </w:r>
      <w:r w:rsidR="001A76E1" w:rsidRPr="001A76E1">
        <w:rPr>
          <w:rFonts w:ascii="GHEA Grapalat" w:hAnsi="GHEA Grapalat" w:cs="Arial"/>
          <w:b/>
          <w:sz w:val="24"/>
          <w:szCs w:val="24"/>
        </w:rPr>
        <w:t>ՄԱՐՄԻՆՆԵՐԻ</w:t>
      </w:r>
      <w:r w:rsidR="001A76E1" w:rsidRPr="001A76E1">
        <w:rPr>
          <w:rFonts w:ascii="GHEA Grapalat" w:hAnsi="GHEA Grapalat"/>
          <w:b/>
          <w:sz w:val="24"/>
          <w:szCs w:val="24"/>
        </w:rPr>
        <w:t xml:space="preserve"> </w:t>
      </w:r>
      <w:r w:rsidR="001A76E1" w:rsidRPr="001A76E1">
        <w:rPr>
          <w:rFonts w:ascii="GHEA Grapalat" w:hAnsi="GHEA Grapalat" w:cs="Arial"/>
          <w:b/>
          <w:sz w:val="24"/>
          <w:szCs w:val="24"/>
        </w:rPr>
        <w:t>ԱՍՈՑԻԱՑԻԱՅԻՆ</w:t>
      </w:r>
      <w:r w:rsidR="001A76E1" w:rsidRPr="001A76E1">
        <w:rPr>
          <w:rFonts w:ascii="GHEA Grapalat" w:hAnsi="GHEA Grapalat"/>
          <w:b/>
          <w:sz w:val="24"/>
          <w:szCs w:val="24"/>
        </w:rPr>
        <w:t xml:space="preserve"> (A-WEB)</w:t>
      </w:r>
    </w:p>
    <w:p w:rsidR="00847D6D" w:rsidRPr="00023021" w:rsidRDefault="00847D6D" w:rsidP="004F03C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47D6D">
        <w:rPr>
          <w:rFonts w:ascii="GHEA Grapalat" w:hAnsi="GHEA Grapalat"/>
          <w:sz w:val="24"/>
          <w:szCs w:val="24"/>
        </w:rPr>
        <w:t xml:space="preserve"> </w:t>
      </w:r>
      <w:r w:rsidR="0000745B"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E875E8" w:rsidRPr="001A76E1">
        <w:rPr>
          <w:rFonts w:ascii="GHEA Grapalat" w:hAnsi="GHEA Grapalat" w:cs="Arial"/>
          <w:b/>
          <w:sz w:val="24"/>
          <w:szCs w:val="24"/>
        </w:rPr>
        <w:t>Համաշխարհային</w:t>
      </w:r>
      <w:proofErr w:type="spellEnd"/>
      <w:r w:rsidR="00E875E8" w:rsidRPr="001A76E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875E8" w:rsidRPr="001A76E1">
        <w:rPr>
          <w:rFonts w:ascii="GHEA Grapalat" w:hAnsi="GHEA Grapalat" w:cs="Arial"/>
          <w:b/>
          <w:sz w:val="24"/>
          <w:szCs w:val="24"/>
        </w:rPr>
        <w:t>ընտրական</w:t>
      </w:r>
      <w:proofErr w:type="spellEnd"/>
      <w:r w:rsidR="00E875E8" w:rsidRPr="001A76E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875E8" w:rsidRPr="001A76E1">
        <w:rPr>
          <w:rFonts w:ascii="GHEA Grapalat" w:hAnsi="GHEA Grapalat" w:cs="Arial"/>
          <w:b/>
          <w:sz w:val="24"/>
          <w:szCs w:val="24"/>
        </w:rPr>
        <w:t>մարմինների</w:t>
      </w:r>
      <w:proofErr w:type="spellEnd"/>
      <w:r w:rsidR="00E875E8" w:rsidRPr="001A76E1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E875E8">
        <w:rPr>
          <w:rFonts w:ascii="GHEA Grapalat" w:hAnsi="GHEA Grapalat" w:cs="Arial"/>
          <w:b/>
          <w:sz w:val="24"/>
          <w:szCs w:val="24"/>
        </w:rPr>
        <w:t>ասոցիացի</w:t>
      </w:r>
      <w:proofErr w:type="spellEnd"/>
      <w:r w:rsidR="00E875E8">
        <w:rPr>
          <w:rFonts w:ascii="GHEA Grapalat" w:hAnsi="GHEA Grapalat" w:cs="Arial"/>
          <w:b/>
          <w:sz w:val="24"/>
          <w:szCs w:val="24"/>
          <w:lang w:val="hy-AM"/>
        </w:rPr>
        <w:t>ան՝</w:t>
      </w:r>
      <w:r w:rsidR="00E875E8">
        <w:rPr>
          <w:rFonts w:ascii="GHEA Grapalat" w:hAnsi="GHEA Grapalat" w:cs="Arial"/>
          <w:b/>
          <w:sz w:val="24"/>
          <w:szCs w:val="24"/>
        </w:rPr>
        <w:t xml:space="preserve"> </w:t>
      </w:r>
      <w:r w:rsidRPr="004F03CC">
        <w:rPr>
          <w:rFonts w:ascii="GHEA Grapalat" w:hAnsi="GHEA Grapalat"/>
          <w:sz w:val="24"/>
          <w:szCs w:val="24"/>
        </w:rPr>
        <w:t>A-WEB-</w:t>
      </w:r>
      <w:r w:rsidRPr="004F03CC">
        <w:rPr>
          <w:rFonts w:ascii="GHEA Grapalat" w:hAnsi="GHEA Grapalat" w:cs="Arial"/>
          <w:sz w:val="24"/>
          <w:szCs w:val="24"/>
        </w:rPr>
        <w:t>ը</w:t>
      </w:r>
      <w:r w:rsidR="005213E0" w:rsidRPr="004F03CC">
        <w:rPr>
          <w:sz w:val="24"/>
          <w:szCs w:val="24"/>
        </w:rPr>
        <w:t xml:space="preserve"> </w:t>
      </w:r>
      <w:r w:rsidR="005213E0" w:rsidRPr="004F03CC">
        <w:rPr>
          <w:rFonts w:ascii="Arial" w:hAnsi="Arial" w:cs="Arial"/>
          <w:sz w:val="24"/>
          <w:szCs w:val="24"/>
        </w:rPr>
        <w:t>(</w:t>
      </w:r>
      <w:r w:rsidR="005213E0" w:rsidRPr="004F03CC">
        <w:rPr>
          <w:rFonts w:ascii="GHEA Grapalat" w:hAnsi="GHEA Grapalat" w:cs="Arial"/>
          <w:sz w:val="24"/>
          <w:szCs w:val="24"/>
        </w:rPr>
        <w:t>Association of World Election Bodies)</w:t>
      </w:r>
      <w:r w:rsidR="00E875E8">
        <w:rPr>
          <w:rFonts w:ascii="GHEA Grapalat" w:hAnsi="GHEA Grapalat" w:cs="Arial"/>
          <w:sz w:val="24"/>
          <w:szCs w:val="24"/>
          <w:lang w:val="hy-AM"/>
        </w:rPr>
        <w:t>,</w:t>
      </w:r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ժողովրդավարության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r w:rsidRPr="004F03CC">
        <w:rPr>
          <w:rFonts w:ascii="GHEA Grapalat" w:hAnsi="GHEA Grapalat" w:cs="Arial"/>
          <w:sz w:val="24"/>
          <w:szCs w:val="24"/>
        </w:rPr>
        <w:t>և</w:t>
      </w:r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213E0" w:rsidRPr="004F03CC">
        <w:rPr>
          <w:rFonts w:ascii="GHEA Grapalat" w:hAnsi="GHEA Grapalat" w:cs="Arial"/>
          <w:sz w:val="24"/>
          <w:szCs w:val="24"/>
        </w:rPr>
        <w:t>ընտրությունների</w:t>
      </w:r>
      <w:proofErr w:type="spellEnd"/>
      <w:r w:rsidR="005213E0" w:rsidRPr="004F03CC">
        <w:rPr>
          <w:rFonts w:ascii="GHEA Grapalat" w:hAnsi="GHEA Grapalat"/>
          <w:sz w:val="24"/>
          <w:szCs w:val="24"/>
        </w:rPr>
        <w:t xml:space="preserve"> </w:t>
      </w:r>
      <w:r w:rsidR="005213E0" w:rsidRPr="004F03CC">
        <w:rPr>
          <w:rFonts w:ascii="GHEA Grapalat" w:hAnsi="GHEA Grapalat" w:cs="Arial"/>
          <w:sz w:val="24"/>
          <w:szCs w:val="24"/>
          <w:lang w:val="hy-AM"/>
        </w:rPr>
        <w:t>վարչարությանը</w:t>
      </w:r>
      <w:r w:rsidRPr="004F03CC">
        <w:rPr>
          <w:rFonts w:ascii="GHEA Grapalat" w:hAnsi="GHEA Grapalat" w:cs="Arial"/>
          <w:sz w:val="24"/>
          <w:szCs w:val="24"/>
          <w:lang w:val="hy-AM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օժանդակող</w:t>
      </w:r>
      <w:proofErr w:type="spellEnd"/>
      <w:r w:rsidRPr="004F03C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հանրահայտ</w:t>
      </w:r>
      <w:proofErr w:type="spellEnd"/>
      <w:r w:rsidRPr="004F03CC">
        <w:rPr>
          <w:rFonts w:ascii="GHEA Grapalat" w:hAnsi="GHEA Grapalat" w:cs="Arial"/>
          <w:sz w:val="24"/>
          <w:szCs w:val="24"/>
        </w:rPr>
        <w:t xml:space="preserve"> </w:t>
      </w:r>
      <w:r w:rsidR="00023021">
        <w:rPr>
          <w:rFonts w:ascii="GHEA Grapalat" w:hAnsi="GHEA Grapalat" w:cs="Arial"/>
          <w:sz w:val="24"/>
          <w:szCs w:val="24"/>
          <w:lang w:val="hy-AM"/>
        </w:rPr>
        <w:t xml:space="preserve">և ամենամեծ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միջազգային</w:t>
      </w:r>
      <w:proofErr w:type="spellEnd"/>
      <w:r w:rsidRPr="004F03C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կառույց</w:t>
      </w:r>
      <w:proofErr w:type="spellEnd"/>
      <w:r w:rsidR="00023021">
        <w:rPr>
          <w:rFonts w:ascii="GHEA Grapalat" w:hAnsi="GHEA Grapalat" w:cs="Arial"/>
          <w:sz w:val="24"/>
          <w:szCs w:val="24"/>
          <w:lang w:val="hy-AM"/>
        </w:rPr>
        <w:t xml:space="preserve">ներից </w:t>
      </w:r>
      <w:r w:rsidRPr="004F03CC">
        <w:rPr>
          <w:rFonts w:ascii="GHEA Grapalat" w:hAnsi="GHEA Grapalat" w:cs="Arial"/>
          <w:sz w:val="24"/>
          <w:szCs w:val="24"/>
        </w:rPr>
        <w:t>է</w:t>
      </w:r>
      <w:r w:rsidRPr="004F03CC">
        <w:rPr>
          <w:rFonts w:ascii="GHEA Grapalat" w:hAnsi="GHEA Grapalat"/>
          <w:sz w:val="24"/>
          <w:szCs w:val="24"/>
        </w:rPr>
        <w:t xml:space="preserve">, 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որը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առանցքային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դեր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r w:rsidRPr="004F03CC">
        <w:rPr>
          <w:rFonts w:ascii="GHEA Grapalat" w:hAnsi="GHEA Grapalat" w:cs="Arial"/>
          <w:sz w:val="24"/>
          <w:szCs w:val="24"/>
        </w:rPr>
        <w:t>է</w:t>
      </w:r>
      <w:r w:rsidRPr="004F03CC">
        <w:rPr>
          <w:rFonts w:ascii="GHEA Grapalat" w:hAnsi="GHEA Grapalat"/>
          <w:sz w:val="24"/>
          <w:szCs w:val="24"/>
        </w:rPr>
        <w:t xml:space="preserve"> </w:t>
      </w:r>
      <w:r w:rsidR="00DA504E" w:rsidRPr="004F03CC">
        <w:rPr>
          <w:rFonts w:ascii="GHEA Grapalat" w:hAnsi="GHEA Grapalat" w:cs="Arial"/>
          <w:sz w:val="24"/>
          <w:szCs w:val="24"/>
          <w:lang w:val="hy-AM"/>
        </w:rPr>
        <w:t xml:space="preserve">իրականացնում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ամբողջ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աշխարհում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ընտրական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r w:rsidRPr="004F03CC">
        <w:rPr>
          <w:rFonts w:ascii="GHEA Grapalat" w:hAnsi="GHEA Grapalat" w:cs="Arial"/>
          <w:sz w:val="24"/>
          <w:szCs w:val="24"/>
          <w:lang w:val="hy-AM"/>
        </w:rPr>
        <w:t xml:space="preserve">վարչարարության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մարմինների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միջև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համագործակցության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գիտելիքների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փոխանակման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r w:rsidRPr="004F03CC">
        <w:rPr>
          <w:rFonts w:ascii="GHEA Grapalat" w:hAnsi="GHEA Grapalat" w:cs="Arial"/>
          <w:sz w:val="24"/>
          <w:szCs w:val="24"/>
        </w:rPr>
        <w:t>և</w:t>
      </w:r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կարողությունների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զարգացման</w:t>
      </w:r>
      <w:proofErr w:type="spellEnd"/>
      <w:r w:rsidRPr="004F03C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F03CC">
        <w:rPr>
          <w:rFonts w:ascii="GHEA Grapalat" w:hAnsi="GHEA Grapalat" w:cs="Arial"/>
          <w:sz w:val="24"/>
          <w:szCs w:val="24"/>
        </w:rPr>
        <w:t>գործում</w:t>
      </w:r>
      <w:proofErr w:type="spellEnd"/>
      <w:r w:rsidRPr="004F03CC">
        <w:rPr>
          <w:rFonts w:ascii="GHEA Grapalat" w:hAnsi="GHEA Grapalat"/>
          <w:sz w:val="24"/>
          <w:szCs w:val="24"/>
        </w:rPr>
        <w:t>:</w:t>
      </w:r>
      <w:r w:rsidR="0002302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7756B" w:rsidRPr="00023021" w:rsidRDefault="00A415C6" w:rsidP="004F03C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023021">
        <w:rPr>
          <w:rFonts w:ascii="GHEA Grapalat" w:hAnsi="GHEA Grapalat"/>
          <w:sz w:val="24"/>
          <w:szCs w:val="24"/>
          <w:lang w:val="hy-AM"/>
        </w:rPr>
        <w:t>A-WEB-</w:t>
      </w:r>
      <w:r w:rsidRPr="00023021">
        <w:rPr>
          <w:rFonts w:ascii="GHEA Grapalat" w:hAnsi="GHEA Grapalat" w:cs="Arial"/>
          <w:sz w:val="24"/>
          <w:szCs w:val="24"/>
          <w:lang w:val="hy-AM"/>
        </w:rPr>
        <w:t>ի</w:t>
      </w:r>
      <w:r w:rsidR="001A76E1" w:rsidRPr="004F03CC">
        <w:rPr>
          <w:rFonts w:ascii="GHEA Grapalat" w:hAnsi="GHEA Grapalat" w:cs="Arial"/>
          <w:sz w:val="24"/>
          <w:szCs w:val="24"/>
          <w:lang w:val="hy-AM"/>
        </w:rPr>
        <w:t>ն</w:t>
      </w:r>
      <w:r w:rsidRPr="00023021">
        <w:rPr>
          <w:rFonts w:ascii="GHEA Grapalat" w:hAnsi="GHEA Grapalat" w:cs="Arial"/>
          <w:sz w:val="24"/>
          <w:szCs w:val="24"/>
          <w:lang w:val="hy-AM"/>
        </w:rPr>
        <w:t xml:space="preserve"> անդամակցությունը</w:t>
      </w:r>
      <w:r w:rsidR="001A76E1" w:rsidRPr="004F03C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հնարավորություն 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>է ընձեռելու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 զարգացնել 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ընտրական 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>վարչարարության աշխատակիցների հմտություններն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 ու կարողությունները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 բարելավել մեր ընտրական գործընթացների ընդհանուր որակը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>: ՀՀ կենտրոնական ընտրական հանձնաժողովը, որպես այս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կազմակերպության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4F03CC">
        <w:rPr>
          <w:rFonts w:ascii="GHEA Grapalat" w:hAnsi="GHEA Grapalat"/>
          <w:sz w:val="24"/>
          <w:szCs w:val="24"/>
          <w:lang w:val="hy-AM"/>
        </w:rPr>
        <w:t>անդամակցության թեկնածու մարմին</w:t>
      </w:r>
      <w:r w:rsidR="00932B17" w:rsidRPr="004F03CC">
        <w:rPr>
          <w:rFonts w:ascii="GHEA Grapalat" w:hAnsi="GHEA Grapalat"/>
          <w:sz w:val="24"/>
          <w:szCs w:val="24"/>
          <w:lang w:val="hy-AM"/>
        </w:rPr>
        <w:t>,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համոզված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4F03CC">
        <w:rPr>
          <w:rFonts w:ascii="GHEA Grapalat" w:hAnsi="GHEA Grapalat" w:cs="Arial"/>
          <w:sz w:val="24"/>
          <w:szCs w:val="24"/>
          <w:lang w:val="hy-AM"/>
        </w:rPr>
        <w:t xml:space="preserve">է, որ նշյալ կառույցին անդամակցությունը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էապես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4F03CC">
        <w:rPr>
          <w:rFonts w:ascii="GHEA Grapalat" w:hAnsi="GHEA Grapalat" w:cs="Arial"/>
          <w:sz w:val="24"/>
          <w:szCs w:val="24"/>
          <w:lang w:val="hy-AM"/>
        </w:rPr>
        <w:t xml:space="preserve">կնպաստի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ընտրական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գործընթացներին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և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4F03CC">
        <w:rPr>
          <w:rFonts w:ascii="GHEA Grapalat" w:hAnsi="GHEA Grapalat" w:cs="Arial"/>
          <w:sz w:val="24"/>
          <w:szCs w:val="24"/>
          <w:lang w:val="hy-AM"/>
        </w:rPr>
        <w:t xml:space="preserve">կխթանի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ժողովրդավարական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համակարգերի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 xml:space="preserve"> </w:t>
      </w:r>
      <w:r w:rsidR="001A76E1" w:rsidRPr="00023021">
        <w:rPr>
          <w:rFonts w:ascii="GHEA Grapalat" w:hAnsi="GHEA Grapalat" w:cs="Arial"/>
          <w:sz w:val="24"/>
          <w:szCs w:val="24"/>
          <w:lang w:val="hy-AM"/>
        </w:rPr>
        <w:t>ամրապնդումը</w:t>
      </w:r>
      <w:r w:rsidR="001A76E1" w:rsidRPr="00023021">
        <w:rPr>
          <w:rFonts w:ascii="GHEA Grapalat" w:hAnsi="GHEA Grapalat"/>
          <w:sz w:val="24"/>
          <w:szCs w:val="24"/>
          <w:lang w:val="hy-AM"/>
        </w:rPr>
        <w:t>:</w:t>
      </w:r>
    </w:p>
    <w:p w:rsidR="00E875E8" w:rsidRPr="00023021" w:rsidRDefault="00E875E8" w:rsidP="004F03C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847D6D" w:rsidRPr="004F03CC" w:rsidRDefault="00F7756B" w:rsidP="004F03CC">
      <w:p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en-US"/>
        </w:rPr>
      </w:pPr>
      <w:proofErr w:type="spellStart"/>
      <w:r w:rsidRPr="004F03CC">
        <w:rPr>
          <w:rFonts w:ascii="GHEA Grapalat" w:hAnsi="GHEA Grapalat" w:cs="Arial"/>
          <w:sz w:val="24"/>
          <w:szCs w:val="24"/>
        </w:rPr>
        <w:t>Հիմնավորումներ</w:t>
      </w:r>
      <w:proofErr w:type="spellEnd"/>
      <w:r w:rsidRPr="004F03CC">
        <w:rPr>
          <w:rFonts w:ascii="GHEA Grapalat" w:hAnsi="GHEA Grapalat" w:cs="Arial"/>
          <w:sz w:val="24"/>
          <w:szCs w:val="24"/>
        </w:rPr>
        <w:t xml:space="preserve">՝ </w:t>
      </w:r>
    </w:p>
    <w:p w:rsidR="00F7756B" w:rsidRPr="004F03CC" w:rsidRDefault="00AC406E" w:rsidP="004F03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 w:cs="Arial"/>
          <w:sz w:val="24"/>
          <w:szCs w:val="24"/>
          <w:lang w:val="hy-AM"/>
        </w:rPr>
        <w:t>Մ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>ինչև 2021 թվականը</w:t>
      </w:r>
      <w:r w:rsidR="00E875E8">
        <w:rPr>
          <w:rFonts w:ascii="GHEA Grapalat" w:hAnsi="GHEA Grapalat"/>
          <w:sz w:val="24"/>
          <w:szCs w:val="24"/>
          <w:lang w:val="hy-AM"/>
        </w:rPr>
        <w:t>, ՀՀ կառավարության ֆինանսավորմամբ,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 xml:space="preserve"> ՀՀ կենտրոնական ընտրական հանձնաժողովը անդամակցում էր Կենտրոնական և Արևելյան Եվրոպայի ընտրական </w:t>
      </w:r>
      <w:r w:rsidR="00907DC4" w:rsidRPr="004F03CC">
        <w:rPr>
          <w:rFonts w:ascii="GHEA Grapalat" w:hAnsi="GHEA Grapalat"/>
          <w:sz w:val="24"/>
          <w:szCs w:val="24"/>
          <w:lang w:val="hy-AM"/>
        </w:rPr>
        <w:t xml:space="preserve">իշխանությունների 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>ասոցիացիային (ACEEEO</w:t>
      </w:r>
      <w:r w:rsidR="00E0344F" w:rsidRPr="004F03CC">
        <w:rPr>
          <w:rFonts w:ascii="GHEA Grapalat" w:hAnsi="GHEA Grapalat"/>
          <w:sz w:val="24"/>
          <w:szCs w:val="24"/>
          <w:lang w:val="hy-AM"/>
        </w:rPr>
        <w:t xml:space="preserve"> -</w:t>
      </w:r>
      <w:r w:rsidR="00E0344F" w:rsidRPr="004F03CC">
        <w:rPr>
          <w:rFonts w:ascii="GHEA Grapalat" w:hAnsi="GHEA Grapalat"/>
          <w:sz w:val="24"/>
          <w:szCs w:val="24"/>
          <w:lang w:val="en-US"/>
        </w:rPr>
        <w:t xml:space="preserve"> </w:t>
      </w:r>
      <w:r w:rsidR="00E0344F" w:rsidRPr="004F03CC">
        <w:rPr>
          <w:rFonts w:ascii="GHEA Grapalat" w:hAnsi="GHEA Grapalat"/>
          <w:sz w:val="24"/>
          <w:szCs w:val="24"/>
          <w:lang w:val="hy-AM"/>
        </w:rPr>
        <w:t>Association of Central and Eastern European Election Officials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>), որը  լուծարվեց 2021</w:t>
      </w:r>
      <w:r w:rsidR="00907DC4" w:rsidRPr="004F03CC">
        <w:rPr>
          <w:rFonts w:ascii="GHEA Grapalat" w:hAnsi="GHEA Grapalat"/>
          <w:sz w:val="24"/>
          <w:szCs w:val="24"/>
          <w:lang w:val="hy-AM"/>
        </w:rPr>
        <w:t xml:space="preserve"> 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 xml:space="preserve">թվականին մի շարք աշխարհաքաղաքական պատճառներով։ Այս կառույցի լուծարումը հանգեցրել է  մեծ բացի՝ ընտրական կառավարման մարմինների միջև համագործակցության և գիտելիքների փոխանակման տարածաշրջանային հարթակի բացակայության առումով: Հաշվի առնելով վերոգրյալը` A-WEB-ն անգնահատելի հնարավորություն է տալիս՝ նախկին կառույցի կողմից ընձեռնվող </w:t>
      </w:r>
      <w:r w:rsidR="00E875E8">
        <w:rPr>
          <w:rFonts w:ascii="GHEA Grapalat" w:hAnsi="GHEA Grapalat"/>
          <w:sz w:val="24"/>
          <w:szCs w:val="24"/>
          <w:lang w:val="hy-AM"/>
        </w:rPr>
        <w:t>հնարավորությ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>ո</w:t>
      </w:r>
      <w:r w:rsidR="00E875E8">
        <w:rPr>
          <w:rFonts w:ascii="GHEA Grapalat" w:hAnsi="GHEA Grapalat"/>
          <w:sz w:val="24"/>
          <w:szCs w:val="24"/>
          <w:lang w:val="hy-AM"/>
        </w:rPr>
        <w:t>ւ</w:t>
      </w:r>
      <w:r w:rsidR="00F7756B" w:rsidRPr="004F03CC">
        <w:rPr>
          <w:rFonts w:ascii="GHEA Grapalat" w:hAnsi="GHEA Grapalat"/>
          <w:sz w:val="24"/>
          <w:szCs w:val="24"/>
          <w:lang w:val="hy-AM"/>
        </w:rPr>
        <w:t>նների բացը լրացնելու և ամբողջ աշխարհի ընտրական մարմինների միջև համագործակցությունն ու փոխադարձ աջակցությունը շարունակելու համար։</w:t>
      </w:r>
    </w:p>
    <w:p w:rsidR="00FD3431" w:rsidRPr="004F03CC" w:rsidRDefault="00F7756B" w:rsidP="004F03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 xml:space="preserve"> Համագործակցության շարունակականություն. </w:t>
      </w:r>
    </w:p>
    <w:p w:rsidR="004F03CC" w:rsidRPr="004F03CC" w:rsidRDefault="00F7756B" w:rsidP="004F03CC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 xml:space="preserve">A-WEB-ին անդամակցելը կապահովի համագործակցության շարունակականությունը և փորձի փոխանակումը: Այն հնարավորություն կտա ՀՀ կենտրոնական ընտրական հանձնաժողովին կապեր պահպանել տարածաշրջանային և միջազգային գործընկերների հետ՝ նպաստելով ժողովրդավարությանը, </w:t>
      </w:r>
      <w:r w:rsidR="00AC406E" w:rsidRPr="004F03CC">
        <w:rPr>
          <w:rFonts w:ascii="GHEA Grapalat" w:hAnsi="GHEA Grapalat"/>
          <w:sz w:val="24"/>
          <w:szCs w:val="24"/>
          <w:lang w:val="hy-AM"/>
        </w:rPr>
        <w:t xml:space="preserve">ընտրությունների 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ամբողջականությանը և լավագույն փորձի փոխանակմանը: A-WEB-ն ընտրական կառավարման մարմինների համար հարթակ է տրամադրում </w:t>
      </w:r>
      <w:r w:rsidR="00AC406E" w:rsidRPr="004F03CC">
        <w:rPr>
          <w:rFonts w:ascii="GHEA Grapalat" w:hAnsi="GHEA Grapalat"/>
          <w:sz w:val="24"/>
          <w:szCs w:val="24"/>
          <w:lang w:val="hy-AM"/>
        </w:rPr>
        <w:t>կապեր հաստատելու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, համագործակցելու և փորձի փոխանակման համար: Միանալով այս կազմակերպությանը՝ մենք հնարավորություն կունենանք շփվելու գործընկեր անդամ երկրների հետ, կիսվել գիտելիքներով և դասեր քաղել նրանց հաջողություններից ու մարտահրավերներից: </w:t>
      </w:r>
    </w:p>
    <w:p w:rsidR="00FD3431" w:rsidRPr="004F03CC" w:rsidRDefault="00AC406E" w:rsidP="004F03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 w:cs="Arial"/>
          <w:sz w:val="24"/>
          <w:szCs w:val="24"/>
          <w:lang w:val="hy-AM"/>
        </w:rPr>
        <w:t>Կարողությունների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 զարգացում և վերապատրաստման հնարավորություններ. </w:t>
      </w:r>
    </w:p>
    <w:p w:rsidR="004F03CC" w:rsidRPr="004F03CC" w:rsidRDefault="00AC406E" w:rsidP="004F03CC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 xml:space="preserve">A-WEB-ն առաջարկում է կարողությունների զարգացման ծրագրեր, սեմինարներ և վերապատրաստման նախաձեռնություններ, որոնք ուղղված են ընտրական </w:t>
      </w:r>
      <w:r w:rsidRPr="004F03CC">
        <w:rPr>
          <w:rFonts w:ascii="GHEA Grapalat" w:hAnsi="GHEA Grapalat"/>
          <w:sz w:val="24"/>
          <w:szCs w:val="24"/>
          <w:lang w:val="hy-AM"/>
        </w:rPr>
        <w:lastRenderedPageBreak/>
        <w:t>վարչարարության մարմինների ներկայացուցիչների հմտությունների և կարողությունների զարգացմանը</w:t>
      </w:r>
      <w:r w:rsidR="004F03CC" w:rsidRPr="004F03CC">
        <w:rPr>
          <w:rFonts w:ascii="GHEA Grapalat" w:hAnsi="GHEA Grapalat"/>
          <w:sz w:val="24"/>
          <w:szCs w:val="24"/>
          <w:lang w:val="hy-AM"/>
        </w:rPr>
        <w:t>:</w:t>
      </w:r>
    </w:p>
    <w:p w:rsidR="00FD3431" w:rsidRPr="004F03CC" w:rsidRDefault="00AC406E" w:rsidP="004F03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 xml:space="preserve">Գլոբալ հասանելիություն և ճանաչում. </w:t>
      </w:r>
    </w:p>
    <w:p w:rsidR="004F03CC" w:rsidRPr="004F03CC" w:rsidRDefault="00AC406E" w:rsidP="004F03CC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 xml:space="preserve">A-WEB-ն անդադար ընդլայնում է իր անդամակցության շրջանակները: Միանալով այս կազմակերպությանը՝ </w:t>
      </w:r>
      <w:r w:rsidR="00A415C6" w:rsidRPr="004F03CC">
        <w:rPr>
          <w:rFonts w:ascii="GHEA Grapalat" w:hAnsi="GHEA Grapalat"/>
          <w:sz w:val="24"/>
          <w:szCs w:val="24"/>
          <w:lang w:val="hy-AM"/>
        </w:rPr>
        <w:t xml:space="preserve">ՀՀ կենտրոնական ընտրական հանձնաժողովը 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հասանելություն </w:t>
      </w:r>
      <w:r w:rsidR="00A415C6" w:rsidRPr="004F03CC">
        <w:rPr>
          <w:rFonts w:ascii="GHEA Grapalat" w:hAnsi="GHEA Grapalat"/>
          <w:sz w:val="24"/>
          <w:szCs w:val="24"/>
          <w:lang w:val="hy-AM"/>
        </w:rPr>
        <w:t>կունենա</w:t>
      </w:r>
      <w:r w:rsidRPr="004F03CC">
        <w:rPr>
          <w:rFonts w:ascii="GHEA Grapalat" w:hAnsi="GHEA Grapalat"/>
          <w:sz w:val="24"/>
          <w:szCs w:val="24"/>
          <w:lang w:val="hy-AM"/>
        </w:rPr>
        <w:t xml:space="preserve"> ընտրությունների կառավարման մարմինների հսկայական </w:t>
      </w:r>
      <w:r w:rsidR="00A415C6" w:rsidRPr="004F03CC">
        <w:rPr>
          <w:rFonts w:ascii="GHEA Grapalat" w:hAnsi="GHEA Grapalat"/>
          <w:sz w:val="24"/>
          <w:szCs w:val="24"/>
          <w:lang w:val="hy-AM"/>
        </w:rPr>
        <w:t xml:space="preserve">համաշխարհային </w:t>
      </w:r>
      <w:r w:rsidRPr="004F03CC">
        <w:rPr>
          <w:rFonts w:ascii="GHEA Grapalat" w:hAnsi="GHEA Grapalat"/>
          <w:sz w:val="24"/>
          <w:szCs w:val="24"/>
          <w:lang w:val="hy-AM"/>
        </w:rPr>
        <w:t>ցանցին, որին անդամակցում են բոլոր մայրցամաքներից</w:t>
      </w:r>
      <w:r w:rsidR="00E875E8">
        <w:rPr>
          <w:rFonts w:ascii="GHEA Grapalat" w:hAnsi="GHEA Grapalat"/>
          <w:sz w:val="24"/>
          <w:szCs w:val="24"/>
          <w:lang w:val="hy-AM"/>
        </w:rPr>
        <w:t xml:space="preserve"> ՝ </w:t>
      </w:r>
      <w:r w:rsidR="00907DC4" w:rsidRPr="00E875E8">
        <w:rPr>
          <w:rFonts w:ascii="GHEA Grapalat" w:hAnsi="GHEA Grapalat"/>
          <w:b/>
          <w:sz w:val="24"/>
          <w:szCs w:val="24"/>
          <w:lang w:val="hy-AM"/>
        </w:rPr>
        <w:t>109</w:t>
      </w:r>
      <w:r w:rsidR="00907DC4" w:rsidRPr="004F03CC">
        <w:rPr>
          <w:rFonts w:ascii="GHEA Grapalat" w:hAnsi="GHEA Grapalat"/>
          <w:sz w:val="24"/>
          <w:szCs w:val="24"/>
          <w:lang w:val="hy-AM"/>
        </w:rPr>
        <w:t xml:space="preserve"> երկրի </w:t>
      </w:r>
      <w:r w:rsidR="00907DC4" w:rsidRPr="00E875E8">
        <w:rPr>
          <w:rFonts w:ascii="GHEA Grapalat" w:hAnsi="GHEA Grapalat"/>
          <w:b/>
          <w:sz w:val="24"/>
          <w:szCs w:val="24"/>
          <w:lang w:val="hy-AM"/>
        </w:rPr>
        <w:t xml:space="preserve">199 </w:t>
      </w:r>
      <w:r w:rsidR="00907DC4" w:rsidRPr="004F03CC">
        <w:rPr>
          <w:rFonts w:ascii="GHEA Grapalat" w:hAnsi="GHEA Grapalat"/>
          <w:sz w:val="24"/>
          <w:szCs w:val="24"/>
          <w:lang w:val="hy-AM"/>
        </w:rPr>
        <w:t>ընտրական մարմին</w:t>
      </w:r>
      <w:r w:rsidR="004F03CC" w:rsidRPr="004F03CC">
        <w:rPr>
          <w:rFonts w:ascii="GHEA Grapalat" w:hAnsi="GHEA Grapalat"/>
          <w:sz w:val="24"/>
          <w:szCs w:val="24"/>
          <w:lang w:val="hy-AM"/>
        </w:rPr>
        <w:t>:</w:t>
      </w:r>
      <w:r w:rsidR="00CF7082">
        <w:rPr>
          <w:rFonts w:ascii="GHEA Grapalat" w:hAnsi="GHEA Grapalat"/>
          <w:sz w:val="24"/>
          <w:szCs w:val="24"/>
          <w:lang w:val="hy-AM"/>
        </w:rPr>
        <w:t xml:space="preserve"> </w:t>
      </w:r>
      <w:r w:rsidR="007123D3">
        <w:rPr>
          <w:rFonts w:ascii="GHEA Grapalat" w:hAnsi="GHEA Grapalat"/>
          <w:sz w:val="24"/>
          <w:szCs w:val="24"/>
          <w:lang w:val="hy-AM"/>
        </w:rPr>
        <w:t xml:space="preserve">Կառույցին անդամակցում են նաև ԱՊՀ անդամ պետությունների գերակշիռ մասը՝ Բելառուս, Ղազախստան, Ղրղստան, Ռուսաստան, Ուզբեկստան։ </w:t>
      </w:r>
    </w:p>
    <w:p w:rsidR="00FD3431" w:rsidRPr="004F03CC" w:rsidRDefault="00A415C6" w:rsidP="004F03C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>Ռեսուրսների և փորձաքննության հասանելիություն.</w:t>
      </w:r>
    </w:p>
    <w:p w:rsidR="006943C1" w:rsidRPr="0000745B" w:rsidRDefault="00255452" w:rsidP="0000745B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F03CC">
        <w:rPr>
          <w:rFonts w:ascii="GHEA Grapalat" w:hAnsi="GHEA Grapalat"/>
          <w:sz w:val="24"/>
          <w:szCs w:val="24"/>
          <w:lang w:val="hy-AM"/>
        </w:rPr>
        <w:t>Կառույց</w:t>
      </w:r>
      <w:r w:rsidR="00A415C6" w:rsidRPr="004F03CC">
        <w:rPr>
          <w:rFonts w:ascii="GHEA Grapalat" w:hAnsi="GHEA Grapalat"/>
          <w:sz w:val="24"/>
          <w:szCs w:val="24"/>
          <w:lang w:val="hy-AM"/>
        </w:rPr>
        <w:t xml:space="preserve">ն իր անդամներին առաջարկում է ռեսուրսների, փորձաքննության և կարողությունների զարգացման լայն շրջանակ: Լինելով այս կազմակերպության մաս՝ մեզ հասանելի կլինեն արժեքավոր գործիքներ, գիտելիքների փոխանակման հարթակներ, վերապատրաստման հնարավորություններ և տեխնիկական աջակցության </w:t>
      </w:r>
      <w:r w:rsidRPr="004F03CC">
        <w:rPr>
          <w:rFonts w:ascii="GHEA Grapalat" w:hAnsi="GHEA Grapalat"/>
          <w:sz w:val="24"/>
          <w:szCs w:val="24"/>
          <w:lang w:val="hy-AM"/>
        </w:rPr>
        <w:t>ծրագրեր</w:t>
      </w:r>
      <w:r w:rsidR="00A415C6" w:rsidRPr="004F03CC">
        <w:rPr>
          <w:rFonts w:ascii="GHEA Grapalat" w:hAnsi="GHEA Grapalat"/>
          <w:sz w:val="24"/>
          <w:szCs w:val="24"/>
          <w:lang w:val="hy-AM"/>
        </w:rPr>
        <w:t xml:space="preserve">: </w:t>
      </w:r>
    </w:p>
    <w:p w:rsidR="006943C1" w:rsidRPr="0000745B" w:rsidRDefault="002F6228" w:rsidP="0000745B">
      <w:pPr>
        <w:tabs>
          <w:tab w:val="left" w:pos="9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943C1">
        <w:rPr>
          <w:rFonts w:ascii="GHEA Grapalat" w:hAnsi="GHEA Grapalat" w:cs="Arial"/>
          <w:sz w:val="24"/>
          <w:szCs w:val="24"/>
          <w:lang w:val="hy-AM"/>
        </w:rPr>
        <w:t>Հաշվի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 առնելով վերոհիշյալ հիմնավորումները՝ ՀՀ կենտրոնական ընտրական հանձնաժողովը գտնում է, որ A-WEB-ի անդամակցության վճարը հոգալու համար անհրաժեշտ ֆինանսական միջոցներ</w:t>
      </w:r>
      <w:r w:rsidR="0035575F" w:rsidRPr="006943C1">
        <w:rPr>
          <w:rFonts w:ascii="GHEA Grapalat" w:hAnsi="GHEA Grapalat"/>
          <w:sz w:val="24"/>
          <w:szCs w:val="24"/>
          <w:lang w:val="hy-AM"/>
        </w:rPr>
        <w:t>ի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 հատկացումը </w:t>
      </w:r>
      <w:r w:rsidR="0035575F" w:rsidRPr="006943C1">
        <w:rPr>
          <w:rFonts w:ascii="GHEA Grapalat" w:hAnsi="GHEA Grapalat"/>
          <w:sz w:val="24"/>
          <w:szCs w:val="24"/>
          <w:lang w:val="hy-AM"/>
        </w:rPr>
        <w:t xml:space="preserve">կարևոր 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ներդրում է մեր երկրի ժողովրդավարական արժեքների առաջմղման և ընտրական գործընթացների ամբողջականության ապահովման </w:t>
      </w:r>
      <w:r w:rsidR="00C0426A" w:rsidRPr="006943C1">
        <w:rPr>
          <w:rFonts w:ascii="GHEA Grapalat" w:hAnsi="GHEA Grapalat"/>
          <w:sz w:val="24"/>
          <w:szCs w:val="24"/>
          <w:lang w:val="hy-AM"/>
        </w:rPr>
        <w:t>գործում</w:t>
      </w:r>
      <w:r w:rsidRPr="006943C1">
        <w:rPr>
          <w:rFonts w:ascii="GHEA Grapalat" w:hAnsi="GHEA Grapalat"/>
          <w:sz w:val="24"/>
          <w:szCs w:val="24"/>
          <w:lang w:val="hy-AM"/>
        </w:rPr>
        <w:t>:</w:t>
      </w:r>
      <w:r w:rsidR="004F03CC" w:rsidRPr="00694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875E8">
        <w:rPr>
          <w:rFonts w:ascii="GHEA Grapalat" w:hAnsi="GHEA Grapalat"/>
          <w:sz w:val="24"/>
          <w:szCs w:val="24"/>
          <w:lang w:val="hy-AM"/>
        </w:rPr>
        <w:t>Ավելին, կ</w:t>
      </w:r>
      <w:r w:rsidR="004F03CC" w:rsidRPr="006943C1">
        <w:rPr>
          <w:rFonts w:ascii="GHEA Grapalat" w:hAnsi="GHEA Grapalat"/>
          <w:sz w:val="24"/>
          <w:szCs w:val="24"/>
          <w:lang w:val="hy-AM"/>
        </w:rPr>
        <w:t xml:space="preserve">առույցին անդամակցությունը կփաստի Հայաստանի հանրապետության՝ ժողովրդավարական սկզբունքներին համապատասխան թափանցիկ և արդար ընտրությունների անցկացման հանձնառությունը: Սա ոչ միայն կբարձրացնի Հայաստանի հեղինակությունը միջազգային հարթակում, այլև կներգրավի պոտենցիալ գործընկերություններ, ներդրումներ և համագործակցություններ, որոնք դրականորեն կազդեն մեր ընտրական գործընթացների և ժողովրդավարական ինստիտուտների վրա: </w:t>
      </w:r>
    </w:p>
    <w:p w:rsidR="004F03CC" w:rsidRDefault="004F03CC" w:rsidP="006943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943C1">
        <w:rPr>
          <w:rFonts w:ascii="GHEA Grapalat" w:hAnsi="GHEA Grapalat" w:cs="Arial"/>
          <w:sz w:val="24"/>
          <w:szCs w:val="24"/>
          <w:lang w:val="hy-AM"/>
        </w:rPr>
        <w:t>Անդամ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 պետությունների կողմից վճարվող </w:t>
      </w:r>
      <w:r w:rsidR="00E009D9">
        <w:rPr>
          <w:rFonts w:ascii="GHEA Grapalat" w:hAnsi="GHEA Grapalat"/>
          <w:sz w:val="24"/>
          <w:szCs w:val="24"/>
          <w:lang w:val="hy-AM"/>
        </w:rPr>
        <w:t>անդամավճարներ</w:t>
      </w:r>
      <w:r w:rsidRPr="006943C1">
        <w:rPr>
          <w:rFonts w:ascii="GHEA Grapalat" w:hAnsi="GHEA Grapalat"/>
          <w:sz w:val="24"/>
          <w:szCs w:val="24"/>
          <w:lang w:val="hy-AM"/>
        </w:rPr>
        <w:t>ն կօգտագործվում են A-WEB-ի միջոցառումների մասնակիցների ճանապարհածախսի և անդամ պետությունների համար  տարատեսակ ծրագրերի մշակման համար։</w:t>
      </w:r>
      <w:r w:rsidR="00023021">
        <w:rPr>
          <w:rFonts w:ascii="GHEA Grapalat" w:hAnsi="GHEA Grapalat"/>
          <w:sz w:val="24"/>
          <w:szCs w:val="24"/>
          <w:lang w:val="hy-AM"/>
        </w:rPr>
        <w:t xml:space="preserve"> Այս միջոցով վճարված անդամավճարի մի մասը կծախսվի ԿԸՀ-ի կողմից միջոցառաումների մասնակցության </w:t>
      </w:r>
      <w:r w:rsidR="00B90AD1">
        <w:rPr>
          <w:rFonts w:ascii="GHEA Grapalat" w:hAnsi="GHEA Grapalat"/>
          <w:sz w:val="24"/>
          <w:szCs w:val="24"/>
          <w:lang w:val="hy-AM"/>
        </w:rPr>
        <w:t>համար</w:t>
      </w:r>
      <w:r w:rsidR="00023021">
        <w:rPr>
          <w:rFonts w:ascii="GHEA Grapalat" w:hAnsi="GHEA Grapalat"/>
          <w:sz w:val="24"/>
          <w:szCs w:val="24"/>
          <w:lang w:val="hy-AM"/>
        </w:rPr>
        <w:t>։</w:t>
      </w:r>
    </w:p>
    <w:p w:rsidR="002F6228" w:rsidRPr="004F03CC" w:rsidRDefault="00AE741A" w:rsidP="004F03C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>11001-միջոցառման-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E741A">
        <w:rPr>
          <w:rFonts w:ascii="GHEA Grapalat" w:hAnsi="GHEA Grapalat"/>
          <w:sz w:val="24"/>
          <w:szCs w:val="24"/>
          <w:lang w:val="hy-AM"/>
        </w:rPr>
        <w:t>Ընթացիկ դրամաշնորհներ միջազգային կազմակերպություններին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Pr="00EE7E7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/ 4</w:t>
      </w:r>
      <w:r>
        <w:rPr>
          <w:rFonts w:ascii="GHEA Grapalat" w:hAnsi="GHEA Grapalat"/>
          <w:sz w:val="24"/>
          <w:szCs w:val="24"/>
          <w:lang w:val="en-US"/>
        </w:rPr>
        <w:t>621</w:t>
      </w:r>
      <w:r>
        <w:rPr>
          <w:rFonts w:ascii="GHEA Grapalat" w:hAnsi="GHEA Grapalat"/>
          <w:sz w:val="24"/>
          <w:szCs w:val="24"/>
          <w:lang w:val="hy-AM"/>
        </w:rPr>
        <w:t>/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հոդվածով հ</w:t>
      </w:r>
      <w:bookmarkStart w:id="0" w:name="_GoBack"/>
      <w:bookmarkEnd w:id="0"/>
      <w:r w:rsidRPr="00AE741A">
        <w:rPr>
          <w:rFonts w:ascii="GHEA Grapalat" w:hAnsi="GHEA Grapalat"/>
          <w:sz w:val="24"/>
          <w:szCs w:val="24"/>
          <w:lang w:val="hy-AM"/>
        </w:rPr>
        <w:t>աշվարկվել է A-WEB-ի անդամակցության վճար 2024թ</w:t>
      </w:r>
      <w:r w:rsidRPr="00AE741A">
        <w:rPr>
          <w:rFonts w:ascii="Cambria Math" w:hAnsi="Cambria Math" w:cs="Cambria Math"/>
          <w:sz w:val="24"/>
          <w:szCs w:val="24"/>
          <w:lang w:val="hy-AM"/>
        </w:rPr>
        <w:t>․</w:t>
      </w:r>
      <w:r w:rsidRPr="00AE741A">
        <w:rPr>
          <w:rFonts w:ascii="GHEA Grapalat" w:hAnsi="GHEA Grapalat"/>
          <w:sz w:val="24"/>
          <w:szCs w:val="24"/>
          <w:lang w:val="hy-AM"/>
        </w:rPr>
        <w:t>-ից 10,000 դոլարին համարժեք հհ դրամ /1 USD=400.0 AMD/: Հիմնաորումները  կցվում է։</w:t>
      </w:r>
    </w:p>
    <w:sectPr w:rsidR="002F6228" w:rsidRPr="004F03CC" w:rsidSect="0000745B">
      <w:pgSz w:w="11906" w:h="16838"/>
      <w:pgMar w:top="450" w:right="836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059A"/>
    <w:multiLevelType w:val="hybridMultilevel"/>
    <w:tmpl w:val="E55ED6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9B"/>
    <w:rsid w:val="0000745B"/>
    <w:rsid w:val="00023021"/>
    <w:rsid w:val="001A76E1"/>
    <w:rsid w:val="00232C78"/>
    <w:rsid w:val="00255452"/>
    <w:rsid w:val="002F6228"/>
    <w:rsid w:val="0035575F"/>
    <w:rsid w:val="004F03CC"/>
    <w:rsid w:val="005213E0"/>
    <w:rsid w:val="006943C1"/>
    <w:rsid w:val="007123D3"/>
    <w:rsid w:val="00806FAE"/>
    <w:rsid w:val="00847D6D"/>
    <w:rsid w:val="0087350B"/>
    <w:rsid w:val="00875433"/>
    <w:rsid w:val="00907DC4"/>
    <w:rsid w:val="00932B17"/>
    <w:rsid w:val="00997A0E"/>
    <w:rsid w:val="009A5B56"/>
    <w:rsid w:val="009B535A"/>
    <w:rsid w:val="00A415C6"/>
    <w:rsid w:val="00A73753"/>
    <w:rsid w:val="00AC406E"/>
    <w:rsid w:val="00AE741A"/>
    <w:rsid w:val="00B75F9B"/>
    <w:rsid w:val="00B90AD1"/>
    <w:rsid w:val="00BC2A0D"/>
    <w:rsid w:val="00C0426A"/>
    <w:rsid w:val="00CF7082"/>
    <w:rsid w:val="00DA504E"/>
    <w:rsid w:val="00E009D9"/>
    <w:rsid w:val="00E0344F"/>
    <w:rsid w:val="00E875E8"/>
    <w:rsid w:val="00EC75A0"/>
    <w:rsid w:val="00F7756B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CCCC4"/>
  <w15:chartTrackingRefBased/>
  <w15:docId w15:val="{4D8924B9-32CF-4C15-9CA4-C248824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47D6D"/>
  </w:style>
  <w:style w:type="paragraph" w:styleId="BalloonText">
    <w:name w:val="Balloon Text"/>
    <w:basedOn w:val="Normal"/>
    <w:link w:val="BalloonTextChar"/>
    <w:uiPriority w:val="99"/>
    <w:semiHidden/>
    <w:unhideWhenUsed/>
    <w:rsid w:val="00847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5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11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876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6588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701431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855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6441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565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38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9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76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389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38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927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1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514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83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308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500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9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8221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4061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4820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9082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177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7416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566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30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481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18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502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107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586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8951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4888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406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920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19992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653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526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55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07812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474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98392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8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3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0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0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Hermine Harutyunyan</dc:creator>
  <cp:keywords/>
  <dc:description/>
  <cp:lastModifiedBy>Melania Melkonyan</cp:lastModifiedBy>
  <cp:revision>6</cp:revision>
  <cp:lastPrinted>2023-08-01T09:37:00Z</cp:lastPrinted>
  <dcterms:created xsi:type="dcterms:W3CDTF">2023-05-30T09:00:00Z</dcterms:created>
  <dcterms:modified xsi:type="dcterms:W3CDTF">2023-08-01T09:42:00Z</dcterms:modified>
</cp:coreProperties>
</file>